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59" w:rsidRDefault="00A079AC">
      <w:r>
        <w:t>Cennik</w:t>
      </w:r>
    </w:p>
    <w:p w:rsidR="00A079AC" w:rsidRDefault="00A079AC">
      <w:r>
        <w:t>Strona internetowa: 300 – 500 zł</w:t>
      </w:r>
    </w:p>
    <w:p w:rsidR="00A079AC" w:rsidRDefault="00A079AC">
      <w:proofErr w:type="spellStart"/>
      <w:r>
        <w:t>FanPage</w:t>
      </w:r>
      <w:proofErr w:type="spellEnd"/>
      <w:r>
        <w:t xml:space="preserve"> na </w:t>
      </w:r>
      <w:proofErr w:type="spellStart"/>
      <w:r>
        <w:t>Facebooku</w:t>
      </w:r>
      <w:proofErr w:type="spellEnd"/>
      <w:r>
        <w:t xml:space="preserve"> – 100 zł</w:t>
      </w:r>
    </w:p>
    <w:p w:rsidR="00A079AC" w:rsidRDefault="00A079AC">
      <w:r>
        <w:t>Strona Google+ i lokalne miejsca gogle (na mapie) – 100 zł</w:t>
      </w:r>
    </w:p>
    <w:p w:rsidR="00A079AC" w:rsidRDefault="00A079AC">
      <w:r>
        <w:t xml:space="preserve">Pozycjonowanie strony na obszarze regionalnym, tak aby pokazywała się na wskazane słowa kluczowe w pierwszej 10 </w:t>
      </w:r>
      <w:proofErr w:type="spellStart"/>
      <w:r>
        <w:t>wyszukiwań</w:t>
      </w:r>
      <w:proofErr w:type="spellEnd"/>
      <w:r>
        <w:t xml:space="preserve"> </w:t>
      </w:r>
      <w:proofErr w:type="spellStart"/>
      <w:r>
        <w:t>googla</w:t>
      </w:r>
      <w:proofErr w:type="spellEnd"/>
      <w:r>
        <w:t xml:space="preserve"> – 500 zł wzwyż</w:t>
      </w:r>
    </w:p>
    <w:p w:rsidR="00A079AC" w:rsidRDefault="00A079AC">
      <w:r>
        <w:t>Reklama płatna ADWORDS – 10% przeznaczonych środków na reklamę.</w:t>
      </w:r>
    </w:p>
    <w:p w:rsidR="00A079AC" w:rsidRDefault="00A079AC">
      <w:r>
        <w:t>Zdjęcia pozyskane z legalnych źródeł wykorzystane na stronie (w zależności od rozdzielczości) – ok. 30 zł sztuka.</w:t>
      </w:r>
    </w:p>
    <w:p w:rsidR="00A079AC" w:rsidRDefault="00A079AC">
      <w:r>
        <w:t xml:space="preserve">Hosting + domena </w:t>
      </w:r>
      <w:r w:rsidR="00982662">
        <w:t>–</w:t>
      </w:r>
      <w:r>
        <w:t xml:space="preserve"> </w:t>
      </w:r>
      <w:r w:rsidR="00982662">
        <w:t>299 zł</w:t>
      </w:r>
      <w:bookmarkStart w:id="0" w:name="_GoBack"/>
      <w:bookmarkEnd w:id="0"/>
    </w:p>
    <w:p w:rsidR="00A079AC" w:rsidRDefault="00A079AC">
      <w:r>
        <w:t xml:space="preserve">Poczta </w:t>
      </w:r>
      <w:r w:rsidR="00982662">
        <w:t>–</w:t>
      </w:r>
      <w:r>
        <w:t xml:space="preserve"> </w:t>
      </w:r>
      <w:r w:rsidR="00982662">
        <w:t>w cenie hostingu</w:t>
      </w:r>
    </w:p>
    <w:p w:rsidR="00A079AC" w:rsidRDefault="00A079AC"/>
    <w:p w:rsidR="00A079AC" w:rsidRDefault="00A079AC"/>
    <w:sectPr w:rsidR="00A0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C"/>
    <w:rsid w:val="000F7DE7"/>
    <w:rsid w:val="001125FB"/>
    <w:rsid w:val="00982662"/>
    <w:rsid w:val="00A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C2D7-9D80-4557-B1C1-61E3F53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tmicha lski</dc:creator>
  <cp:keywords/>
  <dc:description/>
  <cp:lastModifiedBy>tmicha lski</cp:lastModifiedBy>
  <cp:revision>2</cp:revision>
  <dcterms:created xsi:type="dcterms:W3CDTF">2015-05-17T07:59:00Z</dcterms:created>
  <dcterms:modified xsi:type="dcterms:W3CDTF">2015-05-18T12:27:00Z</dcterms:modified>
</cp:coreProperties>
</file>